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8F41" w14:textId="512AAD4C" w:rsidR="000A1E02" w:rsidRDefault="00A75ED4" w:rsidP="00A75ED4">
      <w:pPr>
        <w:spacing w:afterLines="50" w:after="180"/>
        <w:jc w:val="center"/>
        <w:rPr>
          <w:rFonts w:eastAsia="標楷體"/>
          <w:sz w:val="36"/>
        </w:rPr>
      </w:pPr>
      <w:r w:rsidRPr="00333770">
        <w:rPr>
          <w:rFonts w:eastAsia="標楷體" w:hint="eastAsia"/>
          <w:sz w:val="36"/>
        </w:rPr>
        <w:t>臺北市私立景文高級中學</w:t>
      </w:r>
      <w:r w:rsidR="000A1E02">
        <w:rPr>
          <w:rFonts w:eastAsia="標楷體" w:hint="eastAsia"/>
          <w:sz w:val="36"/>
        </w:rPr>
        <w:t>11</w:t>
      </w:r>
      <w:r w:rsidR="00F56DA5">
        <w:rPr>
          <w:rFonts w:eastAsia="標楷體" w:hint="eastAsia"/>
          <w:sz w:val="36"/>
        </w:rPr>
        <w:t>3</w:t>
      </w:r>
      <w:r w:rsidR="000A1E02">
        <w:rPr>
          <w:rFonts w:eastAsia="標楷體" w:hint="eastAsia"/>
          <w:sz w:val="36"/>
        </w:rPr>
        <w:t>學年度第</w:t>
      </w:r>
      <w:r w:rsidR="00390339">
        <w:rPr>
          <w:rFonts w:eastAsia="標楷體" w:hint="eastAsia"/>
          <w:sz w:val="36"/>
        </w:rPr>
        <w:t>2</w:t>
      </w:r>
      <w:r w:rsidR="000A1E02">
        <w:rPr>
          <w:rFonts w:eastAsia="標楷體" w:hint="eastAsia"/>
          <w:sz w:val="36"/>
        </w:rPr>
        <w:t>學期</w:t>
      </w:r>
    </w:p>
    <w:p w14:paraId="43A58429" w14:textId="57BE994E" w:rsidR="00A75ED4" w:rsidRPr="00333770" w:rsidRDefault="0036207F" w:rsidP="00A75ED4">
      <w:pPr>
        <w:spacing w:afterLines="50" w:after="180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第</w:t>
      </w:r>
      <w:r w:rsidR="00A321DC">
        <w:rPr>
          <w:rFonts w:eastAsia="標楷體" w:hint="eastAsia"/>
          <w:sz w:val="36"/>
        </w:rPr>
        <w:t>2</w:t>
      </w:r>
      <w:r>
        <w:rPr>
          <w:rFonts w:eastAsia="標楷體" w:hint="eastAsia"/>
          <w:sz w:val="36"/>
        </w:rPr>
        <w:t>次</w:t>
      </w:r>
      <w:r w:rsidR="000A1E02">
        <w:rPr>
          <w:rFonts w:eastAsia="標楷體" w:hint="eastAsia"/>
          <w:sz w:val="36"/>
        </w:rPr>
        <w:t>膳食委員會會議議程</w:t>
      </w:r>
    </w:p>
    <w:p w14:paraId="3FCBE0AD" w14:textId="77777777" w:rsidR="00A75ED4" w:rsidRPr="00333770" w:rsidRDefault="00A75ED4" w:rsidP="00ED43C0">
      <w:pPr>
        <w:spacing w:line="52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一、</w:t>
      </w:r>
      <w:r w:rsidRPr="00333770">
        <w:rPr>
          <w:rFonts w:eastAsia="標楷體" w:hint="eastAsia"/>
          <w:sz w:val="28"/>
          <w:szCs w:val="28"/>
        </w:rPr>
        <w:t>主席致詞</w:t>
      </w:r>
      <w:r w:rsidR="000A1E02">
        <w:rPr>
          <w:rFonts w:eastAsia="標楷體" w:hint="eastAsia"/>
          <w:sz w:val="28"/>
          <w:szCs w:val="28"/>
        </w:rPr>
        <w:t>：</w:t>
      </w:r>
    </w:p>
    <w:p w14:paraId="4C24EADF" w14:textId="3F53498C" w:rsidR="007B6236" w:rsidRDefault="00A75ED4" w:rsidP="00ED43C0">
      <w:pPr>
        <w:spacing w:line="52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二、</w:t>
      </w:r>
      <w:r w:rsidRPr="00333770">
        <w:rPr>
          <w:rFonts w:eastAsia="標楷體" w:hint="eastAsia"/>
          <w:sz w:val="28"/>
          <w:szCs w:val="28"/>
        </w:rPr>
        <w:t>工作報告</w:t>
      </w:r>
      <w:r w:rsidR="000A1E02">
        <w:rPr>
          <w:rFonts w:eastAsia="標楷體" w:hint="eastAsia"/>
          <w:sz w:val="28"/>
          <w:szCs w:val="28"/>
        </w:rPr>
        <w:t>：</w:t>
      </w:r>
    </w:p>
    <w:p w14:paraId="591DA090" w14:textId="50DB6004" w:rsidR="00A75ED4" w:rsidRDefault="00A75ED4" w:rsidP="00ED43C0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三、</w:t>
      </w:r>
      <w:r w:rsidRPr="00333770">
        <w:rPr>
          <w:sz w:val="28"/>
          <w:szCs w:val="28"/>
        </w:rPr>
        <w:t>提案討論</w:t>
      </w:r>
    </w:p>
    <w:p w14:paraId="65E0D81E" w14:textId="47279E30" w:rsidR="006F0C0D" w:rsidRDefault="006F0C0D" w:rsidP="006F0C0D">
      <w:pPr>
        <w:pStyle w:val="a7"/>
        <w:numPr>
          <w:ilvl w:val="0"/>
          <w:numId w:val="5"/>
        </w:numPr>
        <w:spacing w:line="5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6F0C0D">
        <w:rPr>
          <w:rFonts w:ascii="標楷體" w:eastAsia="標楷體" w:hAnsi="標楷體" w:hint="eastAsia"/>
          <w:bCs/>
          <w:sz w:val="28"/>
          <w:szCs w:val="28"/>
        </w:rPr>
        <w:t>11</w:t>
      </w:r>
      <w:r w:rsidR="005B52EE">
        <w:rPr>
          <w:rFonts w:ascii="標楷體" w:eastAsia="標楷體" w:hAnsi="標楷體" w:hint="eastAsia"/>
          <w:bCs/>
          <w:sz w:val="28"/>
          <w:szCs w:val="28"/>
        </w:rPr>
        <w:t>4</w:t>
      </w:r>
      <w:r w:rsidRPr="006F0C0D">
        <w:rPr>
          <w:rFonts w:ascii="標楷體" w:eastAsia="標楷體" w:hAnsi="標楷體" w:hint="eastAsia"/>
          <w:bCs/>
          <w:sz w:val="28"/>
          <w:szCs w:val="28"/>
        </w:rPr>
        <w:t>年</w:t>
      </w:r>
      <w:r w:rsidR="005B52EE">
        <w:rPr>
          <w:rFonts w:ascii="標楷體" w:eastAsia="標楷體" w:hAnsi="標楷體" w:hint="eastAsia"/>
          <w:bCs/>
          <w:sz w:val="28"/>
          <w:szCs w:val="28"/>
        </w:rPr>
        <w:t>2</w:t>
      </w:r>
      <w:r w:rsidRPr="006F0C0D">
        <w:rPr>
          <w:rFonts w:ascii="標楷體" w:eastAsia="標楷體" w:hAnsi="標楷體" w:hint="eastAsia"/>
          <w:bCs/>
          <w:sz w:val="28"/>
          <w:szCs w:val="28"/>
        </w:rPr>
        <w:t>月~114年</w:t>
      </w:r>
      <w:r w:rsidR="005B52EE">
        <w:rPr>
          <w:rFonts w:ascii="標楷體" w:eastAsia="標楷體" w:hAnsi="標楷體" w:hint="eastAsia"/>
          <w:bCs/>
          <w:sz w:val="28"/>
          <w:szCs w:val="28"/>
        </w:rPr>
        <w:t>6</w:t>
      </w:r>
      <w:r w:rsidRPr="006F0C0D">
        <w:rPr>
          <w:rFonts w:ascii="標楷體" w:eastAsia="標楷體" w:hAnsi="標楷體" w:hint="eastAsia"/>
          <w:bCs/>
          <w:sz w:val="28"/>
          <w:szCs w:val="28"/>
        </w:rPr>
        <w:t>月膳食提供廠商之異常情形。</w:t>
      </w:r>
    </w:p>
    <w:p w14:paraId="19D08AF8" w14:textId="22B2610A" w:rsidR="006F0C0D" w:rsidRDefault="006F0C0D" w:rsidP="006F0C0D">
      <w:pPr>
        <w:pStyle w:val="a7"/>
        <w:numPr>
          <w:ilvl w:val="0"/>
          <w:numId w:val="5"/>
        </w:numPr>
        <w:spacing w:line="5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114學年度七月菜單審查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9689EB2" w14:textId="77777777" w:rsidR="006F0C0D" w:rsidRDefault="006F0C0D" w:rsidP="006F0C0D">
      <w:pPr>
        <w:pStyle w:val="Default"/>
        <w:numPr>
          <w:ilvl w:val="0"/>
          <w:numId w:val="5"/>
        </w:numPr>
        <w:spacing w:line="520" w:lineRule="exact"/>
        <w:rPr>
          <w:rFonts w:hAnsi="標楷體"/>
          <w:bCs/>
          <w:sz w:val="28"/>
          <w:szCs w:val="28"/>
        </w:rPr>
      </w:pPr>
      <w:r w:rsidRPr="007B6236">
        <w:rPr>
          <w:rFonts w:ascii="Times New Roman" w:hAnsi="Times New Roman" w:cs="Times New Roman"/>
          <w:sz w:val="28"/>
          <w:szCs w:val="28"/>
        </w:rPr>
        <w:t>臺北市私立景文高級中學</w:t>
      </w:r>
      <w:r w:rsidRPr="007B6236">
        <w:rPr>
          <w:rFonts w:ascii="Times New Roman" w:hAnsi="Times New Roman" w:cs="Times New Roman" w:hint="eastAsia"/>
          <w:sz w:val="28"/>
          <w:szCs w:val="28"/>
        </w:rPr>
        <w:t>營養午</w:t>
      </w:r>
      <w:r w:rsidRPr="007B6236">
        <w:rPr>
          <w:rFonts w:ascii="Times New Roman" w:hAnsi="Times New Roman" w:cs="Times New Roman" w:hint="eastAsia"/>
          <w:sz w:val="28"/>
          <w:szCs w:val="28"/>
        </w:rPr>
        <w:t>(</w:t>
      </w:r>
      <w:r w:rsidRPr="007B6236">
        <w:rPr>
          <w:rFonts w:ascii="Times New Roman" w:hAnsi="Times New Roman" w:cs="Times New Roman" w:hint="eastAsia"/>
          <w:sz w:val="28"/>
          <w:szCs w:val="28"/>
        </w:rPr>
        <w:t>晚</w:t>
      </w:r>
      <w:r w:rsidRPr="007B6236">
        <w:rPr>
          <w:rFonts w:ascii="Times New Roman" w:hAnsi="Times New Roman" w:cs="Times New Roman" w:hint="eastAsia"/>
          <w:sz w:val="28"/>
          <w:szCs w:val="28"/>
        </w:rPr>
        <w:t>)</w:t>
      </w:r>
      <w:r w:rsidRPr="007B6236">
        <w:rPr>
          <w:rFonts w:ascii="Times New Roman" w:hAnsi="Times New Roman" w:cs="Times New Roman"/>
          <w:sz w:val="28"/>
          <w:szCs w:val="28"/>
        </w:rPr>
        <w:t>餐</w:t>
      </w:r>
      <w:r>
        <w:rPr>
          <w:rFonts w:hAnsi="標楷體" w:hint="eastAsia"/>
          <w:bCs/>
          <w:sz w:val="28"/>
          <w:szCs w:val="28"/>
        </w:rPr>
        <w:t>114學年度勞務審查</w:t>
      </w:r>
    </w:p>
    <w:p w14:paraId="6E0D90C8" w14:textId="5E6FEAFB" w:rsidR="00BD68EF" w:rsidRDefault="00BD68EF" w:rsidP="00ED43C0">
      <w:pPr>
        <w:pStyle w:val="Default"/>
        <w:spacing w:line="5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hAnsi="標楷體" w:hint="eastAsia"/>
          <w:bCs/>
          <w:sz w:val="28"/>
          <w:szCs w:val="28"/>
        </w:rPr>
        <w:t xml:space="preserve">     </w:t>
      </w:r>
      <w:r w:rsidR="006F0C0D">
        <w:rPr>
          <w:rFonts w:hAnsi="標楷體" w:hint="eastAsia"/>
          <w:bCs/>
          <w:sz w:val="28"/>
          <w:szCs w:val="28"/>
        </w:rPr>
        <w:t xml:space="preserve">       </w:t>
      </w:r>
      <w:r>
        <w:rPr>
          <w:rFonts w:hAnsi="標楷體" w:hint="eastAsia"/>
          <w:bCs/>
          <w:sz w:val="28"/>
          <w:szCs w:val="28"/>
        </w:rPr>
        <w:t>說明：依本校「113學年度學校午、晚餐團扇採購案」</w:t>
      </w:r>
      <w:r w:rsidR="006F0C0D">
        <w:rPr>
          <w:rFonts w:hAnsi="標楷體"/>
          <w:bCs/>
          <w:sz w:val="28"/>
          <w:szCs w:val="28"/>
        </w:rPr>
        <w:br/>
      </w:r>
      <w:r w:rsidR="006F0C0D">
        <w:rPr>
          <w:rFonts w:hAnsi="標楷體" w:hint="eastAsia"/>
          <w:bCs/>
          <w:sz w:val="28"/>
          <w:szCs w:val="28"/>
        </w:rPr>
        <w:t xml:space="preserve">       </w:t>
      </w:r>
      <w:r>
        <w:rPr>
          <w:rFonts w:hAnsi="標楷體" w:hint="eastAsia"/>
          <w:bCs/>
          <w:sz w:val="28"/>
          <w:szCs w:val="28"/>
        </w:rPr>
        <w:t>履約規範說明第四條第二款，廠商履約經本校考評優良者，</w:t>
      </w:r>
      <w:r w:rsidR="006F0C0D">
        <w:rPr>
          <w:rFonts w:hAnsi="標楷體"/>
          <w:bCs/>
          <w:sz w:val="28"/>
          <w:szCs w:val="28"/>
        </w:rPr>
        <w:br/>
      </w:r>
      <w:r w:rsidR="006F0C0D">
        <w:rPr>
          <w:rFonts w:hAnsi="標楷體" w:hint="eastAsia"/>
          <w:bCs/>
          <w:sz w:val="28"/>
          <w:szCs w:val="28"/>
        </w:rPr>
        <w:t xml:space="preserve">       </w:t>
      </w:r>
      <w:r>
        <w:rPr>
          <w:rFonts w:hAnsi="標楷體" w:hint="eastAsia"/>
          <w:bCs/>
          <w:sz w:val="28"/>
          <w:szCs w:val="28"/>
        </w:rPr>
        <w:t>得辦理後續擴充採購(</w:t>
      </w:r>
      <w:proofErr w:type="gramStart"/>
      <w:r>
        <w:rPr>
          <w:rFonts w:hAnsi="標楷體" w:hint="eastAsia"/>
          <w:bCs/>
          <w:sz w:val="28"/>
          <w:szCs w:val="28"/>
        </w:rPr>
        <w:t>後略</w:t>
      </w:r>
      <w:proofErr w:type="gramEnd"/>
      <w:r>
        <w:rPr>
          <w:rFonts w:hAnsi="標楷體" w:hint="eastAsia"/>
          <w:bCs/>
          <w:sz w:val="28"/>
          <w:szCs w:val="28"/>
        </w:rPr>
        <w:t>)。</w:t>
      </w:r>
    </w:p>
    <w:p w14:paraId="60A58EC0" w14:textId="7BB405D3" w:rsidR="00ED43C0" w:rsidRPr="00333770" w:rsidRDefault="007B6236" w:rsidP="00ED43C0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ED43C0">
        <w:rPr>
          <w:rFonts w:hint="eastAsia"/>
          <w:sz w:val="28"/>
          <w:szCs w:val="28"/>
        </w:rPr>
        <w:t>四、</w:t>
      </w:r>
      <w:r w:rsidR="00ED43C0" w:rsidRPr="00333770">
        <w:rPr>
          <w:sz w:val="28"/>
          <w:szCs w:val="28"/>
        </w:rPr>
        <w:t>臨時動議</w:t>
      </w:r>
    </w:p>
    <w:p w14:paraId="4A623ECE" w14:textId="77777777" w:rsidR="00A75ED4" w:rsidRPr="00333770" w:rsidRDefault="00A75ED4" w:rsidP="00ED43C0">
      <w:pPr>
        <w:adjustRightInd w:val="0"/>
        <w:snapToGrid w:val="0"/>
        <w:spacing w:line="520" w:lineRule="exact"/>
        <w:ind w:right="56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ED43C0">
        <w:rPr>
          <w:rFonts w:eastAsia="標楷體" w:hint="eastAsia"/>
          <w:sz w:val="28"/>
          <w:szCs w:val="28"/>
        </w:rPr>
        <w:t>五、</w:t>
      </w:r>
      <w:r w:rsidR="00ED43C0" w:rsidRPr="00333770">
        <w:rPr>
          <w:rFonts w:eastAsia="標楷體" w:hint="eastAsia"/>
          <w:sz w:val="28"/>
          <w:szCs w:val="28"/>
        </w:rPr>
        <w:t>散會</w:t>
      </w:r>
    </w:p>
    <w:p w14:paraId="3610439F" w14:textId="77777777" w:rsidR="00A75ED4" w:rsidRPr="00333770" w:rsidRDefault="00A75ED4" w:rsidP="00A75ED4">
      <w:pPr>
        <w:spacing w:line="3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</w:p>
    <w:p w14:paraId="28FEFBFC" w14:textId="77777777" w:rsidR="00A75ED4" w:rsidRPr="001560F5" w:rsidRDefault="00A75ED4" w:rsidP="00A75ED4">
      <w:pPr>
        <w:spacing w:line="360" w:lineRule="exact"/>
        <w:rPr>
          <w:rFonts w:eastAsia="標楷體"/>
          <w:sz w:val="36"/>
        </w:rPr>
      </w:pPr>
    </w:p>
    <w:p w14:paraId="5915C87D" w14:textId="3022EAB7" w:rsidR="00A75ED4" w:rsidRPr="00B258A6" w:rsidRDefault="00A75ED4" w:rsidP="00A75ED4">
      <w:pPr>
        <w:spacing w:line="360" w:lineRule="exact"/>
        <w:ind w:left="960" w:hangingChars="400" w:hanging="960"/>
        <w:jc w:val="both"/>
        <w:rPr>
          <w:rFonts w:eastAsia="標楷體"/>
        </w:rPr>
      </w:pPr>
      <w:r>
        <w:rPr>
          <w:rFonts w:eastAsia="標楷體" w:hint="eastAsia"/>
        </w:rPr>
        <w:t>出席者：</w:t>
      </w:r>
      <w:r w:rsidR="00D94715">
        <w:rPr>
          <w:rFonts w:eastAsia="標楷體" w:hint="eastAsia"/>
        </w:rPr>
        <w:t>如簽到表</w:t>
      </w:r>
    </w:p>
    <w:p w14:paraId="33B94A5D" w14:textId="77777777" w:rsidR="00E10022" w:rsidRPr="00A75ED4" w:rsidRDefault="00E10022"/>
    <w:sectPr w:rsidR="00E10022" w:rsidRPr="00A75E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FC66" w14:textId="77777777" w:rsidR="008F1356" w:rsidRDefault="008F1356" w:rsidP="00B176DE">
      <w:r>
        <w:separator/>
      </w:r>
    </w:p>
  </w:endnote>
  <w:endnote w:type="continuationSeparator" w:id="0">
    <w:p w14:paraId="61E12C43" w14:textId="77777777" w:rsidR="008F1356" w:rsidRDefault="008F1356" w:rsidP="00B1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09C50" w14:textId="77777777" w:rsidR="008F1356" w:rsidRDefault="008F1356" w:rsidP="00B176DE">
      <w:r>
        <w:separator/>
      </w:r>
    </w:p>
  </w:footnote>
  <w:footnote w:type="continuationSeparator" w:id="0">
    <w:p w14:paraId="39B901A5" w14:textId="77777777" w:rsidR="008F1356" w:rsidRDefault="008F1356" w:rsidP="00B17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1012"/>
    <w:multiLevelType w:val="multilevel"/>
    <w:tmpl w:val="54302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53D76"/>
    <w:multiLevelType w:val="hybridMultilevel"/>
    <w:tmpl w:val="783AC2A8"/>
    <w:lvl w:ilvl="0" w:tplc="31C0F02A">
      <w:start w:val="1"/>
      <w:numFmt w:val="decimal"/>
      <w:lvlText w:val="%1."/>
      <w:lvlJc w:val="left"/>
      <w:pPr>
        <w:ind w:left="1119" w:hanging="501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8" w:hanging="480"/>
      </w:pPr>
    </w:lvl>
    <w:lvl w:ilvl="2" w:tplc="0409001B" w:tentative="1">
      <w:start w:val="1"/>
      <w:numFmt w:val="lowerRoman"/>
      <w:lvlText w:val="%3."/>
      <w:lvlJc w:val="right"/>
      <w:pPr>
        <w:ind w:left="2058" w:hanging="480"/>
      </w:pPr>
    </w:lvl>
    <w:lvl w:ilvl="3" w:tplc="0409000F" w:tentative="1">
      <w:start w:val="1"/>
      <w:numFmt w:val="decimal"/>
      <w:lvlText w:val="%4."/>
      <w:lvlJc w:val="left"/>
      <w:pPr>
        <w:ind w:left="25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8" w:hanging="480"/>
      </w:pPr>
    </w:lvl>
    <w:lvl w:ilvl="5" w:tplc="0409001B" w:tentative="1">
      <w:start w:val="1"/>
      <w:numFmt w:val="lowerRoman"/>
      <w:lvlText w:val="%6."/>
      <w:lvlJc w:val="right"/>
      <w:pPr>
        <w:ind w:left="3498" w:hanging="480"/>
      </w:pPr>
    </w:lvl>
    <w:lvl w:ilvl="6" w:tplc="0409000F" w:tentative="1">
      <w:start w:val="1"/>
      <w:numFmt w:val="decimal"/>
      <w:lvlText w:val="%7."/>
      <w:lvlJc w:val="left"/>
      <w:pPr>
        <w:ind w:left="39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8" w:hanging="480"/>
      </w:pPr>
    </w:lvl>
    <w:lvl w:ilvl="8" w:tplc="0409001B" w:tentative="1">
      <w:start w:val="1"/>
      <w:numFmt w:val="lowerRoman"/>
      <w:lvlText w:val="%9."/>
      <w:lvlJc w:val="right"/>
      <w:pPr>
        <w:ind w:left="4938" w:hanging="480"/>
      </w:pPr>
    </w:lvl>
  </w:abstractNum>
  <w:abstractNum w:abstractNumId="2" w15:restartNumberingAfterBreak="0">
    <w:nsid w:val="2ADD1253"/>
    <w:multiLevelType w:val="hybridMultilevel"/>
    <w:tmpl w:val="234C6AE4"/>
    <w:lvl w:ilvl="0" w:tplc="31C0F02A">
      <w:start w:val="1"/>
      <w:numFmt w:val="decimal"/>
      <w:lvlText w:val="%1."/>
      <w:lvlJc w:val="left"/>
      <w:pPr>
        <w:ind w:left="1119" w:hanging="501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8" w:hanging="480"/>
      </w:pPr>
    </w:lvl>
    <w:lvl w:ilvl="2" w:tplc="0409001B" w:tentative="1">
      <w:start w:val="1"/>
      <w:numFmt w:val="lowerRoman"/>
      <w:lvlText w:val="%3."/>
      <w:lvlJc w:val="right"/>
      <w:pPr>
        <w:ind w:left="2058" w:hanging="480"/>
      </w:pPr>
    </w:lvl>
    <w:lvl w:ilvl="3" w:tplc="0409000F" w:tentative="1">
      <w:start w:val="1"/>
      <w:numFmt w:val="decimal"/>
      <w:lvlText w:val="%4."/>
      <w:lvlJc w:val="left"/>
      <w:pPr>
        <w:ind w:left="25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8" w:hanging="480"/>
      </w:pPr>
    </w:lvl>
    <w:lvl w:ilvl="5" w:tplc="0409001B" w:tentative="1">
      <w:start w:val="1"/>
      <w:numFmt w:val="lowerRoman"/>
      <w:lvlText w:val="%6."/>
      <w:lvlJc w:val="right"/>
      <w:pPr>
        <w:ind w:left="3498" w:hanging="480"/>
      </w:pPr>
    </w:lvl>
    <w:lvl w:ilvl="6" w:tplc="0409000F" w:tentative="1">
      <w:start w:val="1"/>
      <w:numFmt w:val="decimal"/>
      <w:lvlText w:val="%7."/>
      <w:lvlJc w:val="left"/>
      <w:pPr>
        <w:ind w:left="39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8" w:hanging="480"/>
      </w:pPr>
    </w:lvl>
    <w:lvl w:ilvl="8" w:tplc="0409001B" w:tentative="1">
      <w:start w:val="1"/>
      <w:numFmt w:val="lowerRoman"/>
      <w:lvlText w:val="%9."/>
      <w:lvlJc w:val="right"/>
      <w:pPr>
        <w:ind w:left="4938" w:hanging="480"/>
      </w:pPr>
    </w:lvl>
  </w:abstractNum>
  <w:abstractNum w:abstractNumId="3" w15:restartNumberingAfterBreak="0">
    <w:nsid w:val="3C8623C2"/>
    <w:multiLevelType w:val="hybridMultilevel"/>
    <w:tmpl w:val="0DA4C48A"/>
    <w:lvl w:ilvl="0" w:tplc="0409000F">
      <w:start w:val="1"/>
      <w:numFmt w:val="decimal"/>
      <w:lvlText w:val="%1."/>
      <w:lvlJc w:val="left"/>
      <w:pPr>
        <w:ind w:left="1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4" w15:restartNumberingAfterBreak="0">
    <w:nsid w:val="4F775799"/>
    <w:multiLevelType w:val="hybridMultilevel"/>
    <w:tmpl w:val="B6845DA4"/>
    <w:lvl w:ilvl="0" w:tplc="0409000F">
      <w:start w:val="1"/>
      <w:numFmt w:val="decimal"/>
      <w:lvlText w:val="%1."/>
      <w:lvlJc w:val="left"/>
      <w:pPr>
        <w:ind w:left="11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86" w:hanging="480"/>
      </w:pPr>
    </w:lvl>
    <w:lvl w:ilvl="2" w:tplc="0409001B" w:tentative="1">
      <w:start w:val="1"/>
      <w:numFmt w:val="lowerRoman"/>
      <w:lvlText w:val="%3."/>
      <w:lvlJc w:val="right"/>
      <w:pPr>
        <w:ind w:left="2066" w:hanging="480"/>
      </w:pPr>
    </w:lvl>
    <w:lvl w:ilvl="3" w:tplc="0409000F" w:tentative="1">
      <w:start w:val="1"/>
      <w:numFmt w:val="decimal"/>
      <w:lvlText w:val="%4."/>
      <w:lvlJc w:val="left"/>
      <w:pPr>
        <w:ind w:left="2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6" w:hanging="480"/>
      </w:pPr>
    </w:lvl>
    <w:lvl w:ilvl="5" w:tplc="0409001B" w:tentative="1">
      <w:start w:val="1"/>
      <w:numFmt w:val="lowerRoman"/>
      <w:lvlText w:val="%6."/>
      <w:lvlJc w:val="right"/>
      <w:pPr>
        <w:ind w:left="3506" w:hanging="480"/>
      </w:pPr>
    </w:lvl>
    <w:lvl w:ilvl="6" w:tplc="0409000F" w:tentative="1">
      <w:start w:val="1"/>
      <w:numFmt w:val="decimal"/>
      <w:lvlText w:val="%7."/>
      <w:lvlJc w:val="left"/>
      <w:pPr>
        <w:ind w:left="3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6" w:hanging="480"/>
      </w:pPr>
    </w:lvl>
    <w:lvl w:ilvl="8" w:tplc="0409001B" w:tentative="1">
      <w:start w:val="1"/>
      <w:numFmt w:val="lowerRoman"/>
      <w:lvlText w:val="%9."/>
      <w:lvlJc w:val="right"/>
      <w:pPr>
        <w:ind w:left="4946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D4"/>
    <w:rsid w:val="00001E65"/>
    <w:rsid w:val="00096A49"/>
    <w:rsid w:val="000A1E02"/>
    <w:rsid w:val="001E0E6C"/>
    <w:rsid w:val="00202E68"/>
    <w:rsid w:val="00235BB7"/>
    <w:rsid w:val="002E740A"/>
    <w:rsid w:val="0036207F"/>
    <w:rsid w:val="00390339"/>
    <w:rsid w:val="00393EC1"/>
    <w:rsid w:val="00463FCD"/>
    <w:rsid w:val="00487343"/>
    <w:rsid w:val="00510FBD"/>
    <w:rsid w:val="005B52EE"/>
    <w:rsid w:val="005D1346"/>
    <w:rsid w:val="00610B7E"/>
    <w:rsid w:val="006F0C0D"/>
    <w:rsid w:val="007A7BF8"/>
    <w:rsid w:val="007B6236"/>
    <w:rsid w:val="00866D59"/>
    <w:rsid w:val="00886D80"/>
    <w:rsid w:val="008F1356"/>
    <w:rsid w:val="009B2E8A"/>
    <w:rsid w:val="00A321DC"/>
    <w:rsid w:val="00A67508"/>
    <w:rsid w:val="00A75ED4"/>
    <w:rsid w:val="00B176DE"/>
    <w:rsid w:val="00B87747"/>
    <w:rsid w:val="00BD68EF"/>
    <w:rsid w:val="00D94715"/>
    <w:rsid w:val="00E10022"/>
    <w:rsid w:val="00EB532F"/>
    <w:rsid w:val="00ED43C0"/>
    <w:rsid w:val="00F5240D"/>
    <w:rsid w:val="00F56DA5"/>
    <w:rsid w:val="00FC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E77C7"/>
  <w15:chartTrackingRefBased/>
  <w15:docId w15:val="{DDC96896-6C7B-4556-8C36-5B3825B9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ED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76D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7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76DE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ED43C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3">
    <w:name w:val="Body Text Indent 3"/>
    <w:basedOn w:val="a"/>
    <w:link w:val="30"/>
    <w:rsid w:val="00487343"/>
    <w:pPr>
      <w:suppressAutoHyphens/>
      <w:autoSpaceDE w:val="0"/>
      <w:autoSpaceDN w:val="0"/>
      <w:ind w:left="480"/>
      <w:jc w:val="both"/>
      <w:textAlignment w:val="baseline"/>
    </w:pPr>
    <w:rPr>
      <w:rFonts w:ascii="新細明體" w:hAnsi="新細明體"/>
      <w:kern w:val="0"/>
      <w:sz w:val="44"/>
      <w:szCs w:val="20"/>
    </w:rPr>
  </w:style>
  <w:style w:type="character" w:customStyle="1" w:styleId="30">
    <w:name w:val="本文縮排 3 字元"/>
    <w:basedOn w:val="a0"/>
    <w:link w:val="3"/>
    <w:rsid w:val="00487343"/>
    <w:rPr>
      <w:rFonts w:ascii="新細明體" w:eastAsia="新細明體" w:hAnsi="新細明體" w:cs="Times New Roman"/>
      <w:kern w:val="0"/>
      <w:sz w:val="44"/>
      <w:szCs w:val="20"/>
    </w:rPr>
  </w:style>
  <w:style w:type="paragraph" w:styleId="a7">
    <w:name w:val="List Paragraph"/>
    <w:basedOn w:val="a"/>
    <w:uiPriority w:val="34"/>
    <w:qFormat/>
    <w:rsid w:val="00F56DA5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BD68E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D68EF"/>
  </w:style>
  <w:style w:type="character" w:customStyle="1" w:styleId="aa">
    <w:name w:val="註解文字 字元"/>
    <w:basedOn w:val="a0"/>
    <w:link w:val="a9"/>
    <w:uiPriority w:val="99"/>
    <w:semiHidden/>
    <w:rsid w:val="00BD68EF"/>
    <w:rPr>
      <w:rFonts w:ascii="Times New Roman" w:eastAsia="新細明體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68E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D68EF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132</Characters>
  <Application>Microsoft Office Word</Application>
  <DocSecurity>0</DocSecurity>
  <Lines>14</Lines>
  <Paragraphs>12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王磊</dc:creator>
  <cp:keywords/>
  <dc:description/>
  <cp:lastModifiedBy>王磊</cp:lastModifiedBy>
  <cp:revision>4</cp:revision>
  <dcterms:created xsi:type="dcterms:W3CDTF">2025-06-23T01:03:00Z</dcterms:created>
  <dcterms:modified xsi:type="dcterms:W3CDTF">2025-06-23T02:25:00Z</dcterms:modified>
</cp:coreProperties>
</file>